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4D" w:rsidRDefault="0024154D" w:rsidP="004D1CD3">
      <w:pPr>
        <w:jc w:val="both"/>
        <w:rPr>
          <w:b/>
          <w:bCs/>
          <w:sz w:val="28"/>
          <w:szCs w:val="28"/>
        </w:rPr>
      </w:pPr>
      <w:r w:rsidRPr="0024154D">
        <w:rPr>
          <w:b/>
          <w:bCs/>
          <w:sz w:val="28"/>
          <w:szCs w:val="28"/>
        </w:rPr>
        <w:t xml:space="preserve">Felhívjuk minden gyakorlati képzéssel jelenleg vagy a jövőben foglalkozó gazdálkodó és egyéb szervezet, valamint gyakorlati oktató figyelmét, hogy 2019. szeptember 1-jétől csak kamarai gyakorlati oktatói tanúsítvánnyal rendelkező szakemberek foglalkozhatnak tanulóval a duális képzésben, </w:t>
      </w:r>
      <w:r w:rsidR="00A8709A">
        <w:rPr>
          <w:b/>
          <w:bCs/>
          <w:sz w:val="28"/>
          <w:szCs w:val="28"/>
        </w:rPr>
        <w:t>illetve</w:t>
      </w:r>
      <w:r w:rsidR="00A8709A" w:rsidRPr="00A8709A">
        <w:rPr>
          <w:b/>
          <w:bCs/>
          <w:sz w:val="28"/>
          <w:szCs w:val="28"/>
        </w:rPr>
        <w:t xml:space="preserve"> </w:t>
      </w:r>
      <w:r w:rsidR="00FC5AF7">
        <w:rPr>
          <w:b/>
          <w:bCs/>
          <w:sz w:val="28"/>
          <w:szCs w:val="28"/>
        </w:rPr>
        <w:t xml:space="preserve">azok a szakemberek, akik </w:t>
      </w:r>
      <w:r w:rsidR="00A8709A" w:rsidRPr="0024154D">
        <w:rPr>
          <w:b/>
          <w:bCs/>
          <w:sz w:val="28"/>
          <w:szCs w:val="28"/>
        </w:rPr>
        <w:t>mentességében részesül</w:t>
      </w:r>
      <w:r w:rsidR="00FC5AF7">
        <w:rPr>
          <w:b/>
          <w:bCs/>
          <w:sz w:val="28"/>
          <w:szCs w:val="28"/>
        </w:rPr>
        <w:t>nek</w:t>
      </w:r>
      <w:r w:rsidR="00A8709A">
        <w:rPr>
          <w:b/>
          <w:bCs/>
          <w:sz w:val="28"/>
          <w:szCs w:val="28"/>
        </w:rPr>
        <w:t xml:space="preserve"> </w:t>
      </w:r>
      <w:r w:rsidRPr="0024154D">
        <w:rPr>
          <w:b/>
          <w:bCs/>
          <w:sz w:val="28"/>
          <w:szCs w:val="28"/>
        </w:rPr>
        <w:t>a szakképzési törvény végrehajtásáról szóló 12/2020. (II.7.) Korm. rendelet 242. § (2) bekezdésében leírt</w:t>
      </w:r>
      <w:r w:rsidR="00A8709A">
        <w:rPr>
          <w:b/>
          <w:bCs/>
          <w:sz w:val="28"/>
          <w:szCs w:val="28"/>
        </w:rPr>
        <w:t>ak szerint</w:t>
      </w:r>
      <w:r w:rsidRPr="0024154D">
        <w:rPr>
          <w:b/>
          <w:bCs/>
          <w:sz w:val="28"/>
          <w:szCs w:val="28"/>
        </w:rPr>
        <w:t>.</w:t>
      </w:r>
    </w:p>
    <w:p w:rsidR="0024154D" w:rsidRDefault="0024154D" w:rsidP="0025512D">
      <w:pPr>
        <w:rPr>
          <w:sz w:val="28"/>
          <w:szCs w:val="28"/>
        </w:rPr>
      </w:pPr>
    </w:p>
    <w:p w:rsidR="0025512D" w:rsidRPr="0025512D" w:rsidRDefault="0025512D" w:rsidP="0024154D">
      <w:pPr>
        <w:rPr>
          <w:sz w:val="28"/>
          <w:szCs w:val="28"/>
        </w:rPr>
      </w:pPr>
      <w:bookmarkStart w:id="0" w:name="_Hlk146780663"/>
      <w:r w:rsidRPr="0025512D">
        <w:rPr>
          <w:sz w:val="28"/>
          <w:szCs w:val="28"/>
        </w:rPr>
        <w:t>A szakirányú oktatást végző személlyel szemben támasztott követelmények:</w:t>
      </w:r>
    </w:p>
    <w:p w:rsidR="0025512D" w:rsidRPr="0025512D" w:rsidRDefault="0025512D" w:rsidP="0024154D">
      <w:pPr>
        <w:rPr>
          <w:sz w:val="28"/>
          <w:szCs w:val="28"/>
        </w:rPr>
      </w:pPr>
    </w:p>
    <w:p w:rsidR="0025512D" w:rsidRPr="004D1CD3" w:rsidRDefault="0025512D" w:rsidP="0024154D">
      <w:pPr>
        <w:rPr>
          <w:b/>
          <w:sz w:val="28"/>
          <w:szCs w:val="28"/>
        </w:rPr>
      </w:pPr>
      <w:r w:rsidRPr="0025512D">
        <w:rPr>
          <w:sz w:val="28"/>
          <w:szCs w:val="28"/>
        </w:rPr>
        <w:t xml:space="preserve">    </w:t>
      </w:r>
      <w:r w:rsidRPr="004D1CD3">
        <w:rPr>
          <w:b/>
          <w:sz w:val="28"/>
          <w:szCs w:val="28"/>
        </w:rPr>
        <w:t>A duális képzőhelyen oktató az lehet, aki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cselekvőképes,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nem áll a szakirányú oktatási tevékenység folytatását kizáró foglalkozástól eltiltás hatálya alatt,</w:t>
      </w:r>
      <w:bookmarkStart w:id="1" w:name="_GoBack"/>
      <w:bookmarkEnd w:id="1"/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a duális képzőhely által vállalt szakmának megfelelő, államilag elismert, legalább középfokú szakirányú szakképzettséggel és legalább ötéves, az érintett szakképzettségnek megfelelő szakmai gyakorlattal</w:t>
      </w:r>
      <w:r w:rsidR="00FF1A00">
        <w:rPr>
          <w:sz w:val="28"/>
          <w:szCs w:val="28"/>
        </w:rPr>
        <w:t xml:space="preserve"> (szakmai gyakorlat igazolása szükséges) </w:t>
      </w:r>
      <w:r w:rsidRPr="0025512D">
        <w:rPr>
          <w:sz w:val="28"/>
          <w:szCs w:val="28"/>
        </w:rPr>
        <w:t>és</w:t>
      </w:r>
    </w:p>
    <w:p w:rsid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kamarai gyakorlati oktatói vizsgával rendelkezik.</w:t>
      </w:r>
    </w:p>
    <w:p w:rsidR="0024154D" w:rsidRPr="0025512D" w:rsidRDefault="0024154D" w:rsidP="0024154D">
      <w:pPr>
        <w:rPr>
          <w:sz w:val="28"/>
          <w:szCs w:val="28"/>
        </w:rPr>
      </w:pPr>
    </w:p>
    <w:p w:rsidR="0025512D" w:rsidRPr="004D1CD3" w:rsidRDefault="0025512D" w:rsidP="0024154D">
      <w:pPr>
        <w:rPr>
          <w:b/>
          <w:sz w:val="28"/>
          <w:szCs w:val="28"/>
        </w:rPr>
      </w:pPr>
      <w:r w:rsidRPr="0025512D">
        <w:rPr>
          <w:sz w:val="28"/>
          <w:szCs w:val="28"/>
        </w:rPr>
        <w:t xml:space="preserve">    </w:t>
      </w:r>
      <w:r w:rsidRPr="004D1CD3">
        <w:rPr>
          <w:b/>
          <w:sz w:val="28"/>
          <w:szCs w:val="28"/>
        </w:rPr>
        <w:t>Mentesül a kamarai gyakorlati oktatói vizsga letétele alól az, aki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</w:t>
      </w:r>
      <w:r w:rsidR="00FF1A00">
        <w:rPr>
          <w:sz w:val="28"/>
          <w:szCs w:val="28"/>
        </w:rPr>
        <w:t>szakirányú</w:t>
      </w:r>
      <w:r w:rsidRPr="0025512D">
        <w:rPr>
          <w:sz w:val="28"/>
          <w:szCs w:val="28"/>
        </w:rPr>
        <w:t xml:space="preserve"> mestervizsgával rendelkezik,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a duális képzőhely által vállalt szakmának megfelelő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     szakirányú felsőfokú szakképzettséggel és legalább kétéves szakirányú szakmai gyakorlattal,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     felsőfokú végzettséggel, szakirányú középfokú szakképzettséggel és legalább ötéves szakirányú szakmai gyakorlattal vagy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– az egészségügyi ágazat tekintetében – egészségügyi gyakorlatvezető szakképesítéssel rendelkezik, vagy</w:t>
      </w:r>
    </w:p>
    <w:p w:rsidR="0025512D" w:rsidRPr="0025512D" w:rsidRDefault="0025512D" w:rsidP="0024154D">
      <w:pPr>
        <w:rPr>
          <w:sz w:val="28"/>
          <w:szCs w:val="28"/>
        </w:rPr>
      </w:pPr>
      <w:r w:rsidRPr="0025512D">
        <w:rPr>
          <w:sz w:val="28"/>
          <w:szCs w:val="28"/>
        </w:rPr>
        <w:t>        a hatvanadik életévét betöltötte.</w:t>
      </w:r>
    </w:p>
    <w:p w:rsidR="0025512D" w:rsidRPr="0025512D" w:rsidRDefault="0025512D" w:rsidP="0025512D">
      <w:pPr>
        <w:rPr>
          <w:sz w:val="28"/>
          <w:szCs w:val="28"/>
        </w:rPr>
      </w:pPr>
    </w:p>
    <w:p w:rsidR="0025512D" w:rsidRPr="0025512D" w:rsidRDefault="0025512D" w:rsidP="0025512D">
      <w:pPr>
        <w:rPr>
          <w:sz w:val="28"/>
          <w:szCs w:val="28"/>
        </w:rPr>
      </w:pPr>
      <w:r w:rsidRPr="0025512D">
        <w:rPr>
          <w:sz w:val="28"/>
          <w:szCs w:val="28"/>
        </w:rPr>
        <w:t>A duális képzőhelyen oktatóként elsősorban a szakoktatói képesítéssel rendelkező személyt kell alkalmazni.</w:t>
      </w:r>
    </w:p>
    <w:bookmarkEnd w:id="0"/>
    <w:p w:rsidR="0025512D" w:rsidRDefault="0025512D" w:rsidP="0025512D"/>
    <w:p w:rsidR="000C5DA9" w:rsidRDefault="00CC557C"/>
    <w:sectPr w:rsidR="000C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04"/>
    <w:rsid w:val="0024154D"/>
    <w:rsid w:val="0025512D"/>
    <w:rsid w:val="00406139"/>
    <w:rsid w:val="004D1CD3"/>
    <w:rsid w:val="00800E04"/>
    <w:rsid w:val="00A8709A"/>
    <w:rsid w:val="00AF5428"/>
    <w:rsid w:val="00CC557C"/>
    <w:rsid w:val="00D27C32"/>
    <w:rsid w:val="00FC5AF7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4C5A"/>
  <w15:chartTrackingRefBased/>
  <w15:docId w15:val="{6354DB5C-5AB5-4A43-89AE-BD17FDD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512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Csilla</dc:creator>
  <cp:keywords/>
  <dc:description/>
  <cp:lastModifiedBy>Zádori Krisztián</cp:lastModifiedBy>
  <cp:revision>7</cp:revision>
  <dcterms:created xsi:type="dcterms:W3CDTF">2021-09-22T15:13:00Z</dcterms:created>
  <dcterms:modified xsi:type="dcterms:W3CDTF">2023-09-28T06:25:00Z</dcterms:modified>
</cp:coreProperties>
</file>